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1E" w:rsidRPr="003858DF" w:rsidRDefault="00411215" w:rsidP="00367D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E5B9E3" wp14:editId="1F18FAE1">
            <wp:simplePos x="0" y="0"/>
            <wp:positionH relativeFrom="column">
              <wp:posOffset>3542665</wp:posOffset>
            </wp:positionH>
            <wp:positionV relativeFrom="paragraph">
              <wp:posOffset>-340360</wp:posOffset>
            </wp:positionV>
            <wp:extent cx="2924175" cy="1647825"/>
            <wp:effectExtent l="0" t="0" r="0" b="0"/>
            <wp:wrapNone/>
            <wp:docPr id="1" name="Рисунок 1" descr="E:\ВЫСТАВИТЬ 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ЫСТАВИТЬ 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57" b="84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8DF" w:rsidRPr="00385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4461"/>
      </w:tblGrid>
      <w:tr w:rsidR="00367D1E" w:rsidRPr="00FE5B85" w:rsidTr="00F3273A">
        <w:trPr>
          <w:trHeight w:val="266"/>
        </w:trPr>
        <w:tc>
          <w:tcPr>
            <w:tcW w:w="5193" w:type="dxa"/>
            <w:vMerge w:val="restart"/>
          </w:tcPr>
          <w:p w:rsidR="00367D1E" w:rsidRPr="00FE5B85" w:rsidRDefault="00367D1E" w:rsidP="00F327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67D1E" w:rsidRDefault="00367D1E" w:rsidP="00F327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367D1E" w:rsidRPr="00FE5B85" w:rsidRDefault="00367D1E" w:rsidP="00F327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от 29.08.2018  № 1</w:t>
            </w:r>
          </w:p>
          <w:p w:rsidR="00367D1E" w:rsidRPr="00FE5B85" w:rsidRDefault="00367D1E" w:rsidP="00F3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411215" w:rsidRDefault="00411215" w:rsidP="00411215">
            <w:pPr>
              <w:rPr>
                <w:sz w:val="2"/>
                <w:szCs w:val="2"/>
              </w:rPr>
            </w:pPr>
          </w:p>
          <w:p w:rsidR="00367D1E" w:rsidRPr="00FE5B85" w:rsidRDefault="00367D1E" w:rsidP="00F327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8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367D1E" w:rsidRPr="00FE5B85" w:rsidTr="00F3273A">
        <w:trPr>
          <w:trHeight w:val="142"/>
        </w:trPr>
        <w:tc>
          <w:tcPr>
            <w:tcW w:w="5193" w:type="dxa"/>
            <w:vMerge/>
          </w:tcPr>
          <w:p w:rsidR="00367D1E" w:rsidRPr="00FE5B85" w:rsidRDefault="00367D1E" w:rsidP="00F3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367D1E" w:rsidRDefault="00367D1E" w:rsidP="00F327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85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67D1E" w:rsidRPr="00FE5B85" w:rsidRDefault="00367D1E" w:rsidP="00F327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B85">
              <w:rPr>
                <w:rFonts w:ascii="Times New Roman" w:hAnsi="Times New Roman"/>
                <w:sz w:val="24"/>
                <w:szCs w:val="24"/>
              </w:rPr>
              <w:t xml:space="preserve"> О.Н.Жукова</w:t>
            </w:r>
          </w:p>
        </w:tc>
      </w:tr>
      <w:tr w:rsidR="00367D1E" w:rsidRPr="00FE5B85" w:rsidTr="00F3273A">
        <w:trPr>
          <w:trHeight w:val="142"/>
        </w:trPr>
        <w:tc>
          <w:tcPr>
            <w:tcW w:w="5193" w:type="dxa"/>
            <w:vMerge/>
          </w:tcPr>
          <w:p w:rsidR="00367D1E" w:rsidRPr="00FE5B85" w:rsidRDefault="00367D1E" w:rsidP="00F3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367D1E" w:rsidRPr="00FE5B85" w:rsidRDefault="00367D1E" w:rsidP="00F327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7D1E" w:rsidRPr="00FE5B85" w:rsidRDefault="00367D1E" w:rsidP="00F3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Приказ № 34/14  </w:t>
            </w:r>
            <w:r w:rsidRPr="00FE5B85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03.09.2018</w:t>
            </w:r>
          </w:p>
        </w:tc>
      </w:tr>
    </w:tbl>
    <w:p w:rsidR="00E70EAD" w:rsidRDefault="003858DF" w:rsidP="00367D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</w:p>
    <w:p w:rsidR="00974CBC" w:rsidRPr="00974CBC" w:rsidRDefault="00974CBC" w:rsidP="00E70EAD">
      <w:pPr>
        <w:shd w:val="clear" w:color="auto" w:fill="FFFFFF"/>
        <w:tabs>
          <w:tab w:val="left" w:pos="7848"/>
          <w:tab w:val="righ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37833" w:rsidRDefault="00974CBC" w:rsidP="00974C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дружине юных пожарных</w:t>
      </w:r>
      <w:bookmarkStart w:id="0" w:name="_GoBack"/>
      <w:bookmarkEnd w:id="0"/>
    </w:p>
    <w:p w:rsidR="00974CBC" w:rsidRPr="00974CBC" w:rsidRDefault="00737833" w:rsidP="00974C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</w:t>
      </w:r>
      <w:r w:rsidR="0036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КОУ </w:t>
      </w:r>
      <w:proofErr w:type="spellStart"/>
      <w:r w:rsidR="0036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Долгомостовская</w:t>
      </w:r>
      <w:proofErr w:type="spellEnd"/>
      <w:r w:rsidR="0036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им. Александра </w:t>
      </w:r>
      <w:proofErr w:type="spellStart"/>
      <w:r w:rsidR="0036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Помозова</w:t>
      </w:r>
      <w:proofErr w:type="spellEnd"/>
    </w:p>
    <w:p w:rsidR="00974CBC" w:rsidRPr="00974CBC" w:rsidRDefault="00974CBC" w:rsidP="00974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Настоящее Положение разр</w:t>
      </w:r>
      <w:r w:rsidR="0036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аботано на основании Федерального Закона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образовании</w:t>
      </w:r>
      <w:r w:rsidR="005B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6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 2012г. № 273-ФЗ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«Правил пожарной безопасности в РФ» (п.1,2); Примерного Положения о ДЮП, утвержденного Президиумом ЦС ВДПО от  11.03.2002г.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настоящем Положении используются следующие термины и понятия: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дружина юных пожарных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(ДЮП) – детское добровольное объединение школьников, созданное для осуществления сво</w:t>
      </w:r>
      <w:r w:rsidR="0036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деятельности, предусмотренной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Положением;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юные пожарные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дет</w:t>
      </w:r>
      <w:r w:rsidR="0036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школьного возраста от 10 до 18 лет, учащиеся МКОУ </w:t>
      </w:r>
      <w:proofErr w:type="spellStart"/>
      <w:r w:rsidR="0036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Долгомостовской</w:t>
      </w:r>
      <w:proofErr w:type="spellEnd"/>
      <w:r w:rsidR="0036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им. Александра </w:t>
      </w:r>
      <w:proofErr w:type="spellStart"/>
      <w:r w:rsidR="0036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Помозова</w:t>
      </w:r>
      <w:proofErr w:type="spellEnd"/>
      <w:r w:rsidR="0036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Школа)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участвующие на добровольной основе в деятельности ДЮП;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состояние защищенности личности, имущества, общества и государства от пожаров.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 ДЮП</w:t>
      </w:r>
      <w:r w:rsidR="0036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74CBC" w:rsidRPr="00974CBC" w:rsidRDefault="00B01ADF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="00974CBC"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Совершенствование системы обучения школьников основам пожарной безопасности.</w:t>
      </w:r>
    </w:p>
    <w:p w:rsidR="00974CBC" w:rsidRPr="00974CBC" w:rsidRDefault="00B01ADF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974CBC"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среди детей и подростков разъяснительной и агитационно-массовой работы, направленной на предупреждение пожаров от неосторожного обращения с огнем.</w:t>
      </w:r>
    </w:p>
    <w:p w:rsidR="00974CBC" w:rsidRPr="00974CBC" w:rsidRDefault="00B01ADF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974CBC"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Приобретение навыков пожарного дела, оказания помощи взрослому населению при тушении пожаров, применении первичных средств пожаротушения, оказании первой медицинской помощи пострадавшим.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4. Обеспечение помощи в охране общественной собственности и имущества школы в случае пожара.</w:t>
      </w:r>
    </w:p>
    <w:p w:rsidR="00974CBC" w:rsidRPr="00974CBC" w:rsidRDefault="00B01ADF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974CBC"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Воспитание у школьников мужества, гражданственности, находчивости, коллективизма и творчества, а также физической закалки, профессиональной ориентации.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задачи и направления работы ДЮП.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 Повышение уровня знаний детей в области пожарной безопасности и их участие в ее обеспечении.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 Обучение мерам пожарной безопасности и действиям в случае возникновения пожара;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 Изучение первичных средств пожаротушения и порядка их применения, ознакомление с пожарной техникой и пожарно-техническим вооружением.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4. Проведение противопожарной пропаганды среди учащихся школы.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 5. Организация выпуска</w:t>
      </w:r>
      <w:r w:rsidR="0036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тематической стенной печати в Ш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="0036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выступлений  на общешкольной линейке, классных часах, устных журналах и т.д. 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тематике пожарной безопасности.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6. Проведение тематических конкурсов, викторин, дидактических игр, олимпиад по знаниям</w:t>
      </w:r>
      <w:r w:rsidR="0036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пожарной безопасности в Ш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36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7. Подготовка команд и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соревнованиях по пожарно-при</w:t>
      </w:r>
      <w:r w:rsidR="0070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кладному спорту на муниципальном, региональном и федеральном уровнях</w:t>
      </w:r>
      <w:r w:rsidR="0036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8. Оказание помощи взрослым в обе</w:t>
      </w:r>
      <w:r w:rsidR="0070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спечении пожарной безопасности Ш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колы, детских учреждений</w:t>
      </w:r>
      <w:r w:rsidR="0070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(детский сад, детская библиотека)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жилых домов, общественных стр</w:t>
      </w:r>
      <w:r w:rsidR="0070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оений и территории.</w:t>
      </w:r>
    </w:p>
    <w:p w:rsidR="00701ABF" w:rsidRDefault="00701ABF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9. Участие в работе краевых интенсивных школ: «Школа безопасности», «Юный спасатель».</w:t>
      </w:r>
    </w:p>
    <w:p w:rsidR="00701ABF" w:rsidRPr="00974CBC" w:rsidRDefault="00701ABF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10. Активное участие в реализации планы работы ДЮП.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Структура и организация работы ДЮП.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 Членами ДЮП могут быть учащиеся в возрасте 10-17 лет, которые объединяются в дружину юных пожарных.   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2. Дружина юных пожарных создается при наличии не менее пяти дружинников.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3. Местом организации  и </w:t>
      </w:r>
      <w:r w:rsidR="0070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  ДЮП является Школа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внеклассной работы школьников, согласно расписанию работы ДЮП, тематики обучения и планов занятий, утвержденных директором школы.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4. Прием в члены ДЮП производится на основе устного заявления школьников на общем сборе дружины.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5. Со всеми вновь принятыми юными пожарными проводятся занятия по специальной программе, после чего они принимают клятву (торжественное обещание) юного пожарного.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6. Дружину юных пожарных, возглавляет командир, который выбираются  на общем собрании юных пожарных. Командир ДЮП </w:t>
      </w:r>
      <w:proofErr w:type="gramStart"/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отчитываются о</w:t>
      </w:r>
      <w:proofErr w:type="gramEnd"/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проделанной работе  (в устной или письменной форме) на общем собрании членов ДЮП, которое проводится по мере необходимости, но не реже 1 раза в четверть.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7. Переизбрание командира дружины осуществляется на общем собрании членов ДЮП.          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Руководство дружиной.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Для методического руководства ДЮП и координации ее деятельности создается координационно-методический совет в следующем составе:директор школы, </w:t>
      </w:r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преподаватель-организатор ОБЖ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классные руководители</w:t>
      </w:r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6.Права и обязанности членов ДЮП.</w:t>
      </w:r>
    </w:p>
    <w:p w:rsidR="00974CBC" w:rsidRPr="00E4014A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Юный пожарный обязан: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1.Выполнять все правила для учащихся, добросовестно учиться,     показывать пример поведения в школе и вне её.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2.Дорожить честью и званием юного пожарного, активно участвовать в делах дружин, своевременно и точно выполнять задания штаба дружин.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3.Изучать пожарное дело, быть примером в соблюдении правил пожарной' безопасности.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4.Вести разъяснительную работу среди сверстников и детей младшего школьного возраста по предупреждению пожаров.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5.Под руководством специалистов пожарной охраны и добровольных пожарных обществ участвовать в проведении пожарно-профила</w:t>
      </w:r>
      <w:r w:rsidR="00E4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ктической работы в школе и на селе, детских  учреждениях села  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4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охране урожая, сенокосных угодий и лесов от пожаров</w:t>
      </w:r>
      <w:r w:rsidR="00E4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</w:t>
      </w:r>
      <w:proofErr w:type="gramStart"/>
      <w:r w:rsidR="00E4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6.Повышать своё спортивное мастерство, заниматься пожарно-прикладным спортом.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7.Всемерно беречь и приумножать общественную государственную собственность, участвовать в борьбе за экологию.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CBC" w:rsidRPr="00E4014A" w:rsidRDefault="00974CBC" w:rsidP="003858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Юный пожарный имеет право: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1.Избирать и быть избранным в руководящие органы дружины юных пожарных.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2.Участвовать в обсуждении всех вопросов</w:t>
      </w:r>
      <w:r w:rsidR="00E4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относящихся к деятельности дружин</w:t>
      </w:r>
      <w:r w:rsidR="00E4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вносить соответствующие предложения.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3.Обращаться за помощью и консультацией по вопросам пожарной безопасности в местные учреждения пожарной охраны и организации добровольных пожарных обществ.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4.Награждаться за активную работу в дружине организа</w:t>
      </w:r>
      <w:r w:rsidR="00E4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циями пожарных обществ,   управлением 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пожарной охраны грамотами, нагрудными знаками, ценными пода</w:t>
      </w:r>
      <w:r w:rsidR="00E4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рками, направляться на краевые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слёты юных пожарных.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 активную работу и проявленные способности и умения при изучении пожарного дела получать направление учреждений пожарной охраны с соответствующей рекомендацией для поступления в пожарно-технические училища МЧС России и другие учебные заведения, готовящие пожарных специалистов.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6.Представляться за смелые и решительные действия по тушению пожара, спасению жизни людей, эвакуации животных и материальных ценностей к награждению в установленном порядке правительственными наградами.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Материально-техническое обеспечение ДЮП.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проведения теоретических и практич</w:t>
      </w:r>
      <w:r w:rsidR="00E4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занятий с членами ДЮП Школа </w:t>
      </w:r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заинтересованные организации предоставляют классы, материальную базу, спортивные залы, инвентарь, выделяют специалистов, пожарную технику и снаряжение.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Приобретение учебных пособий, пожарно-технического имущества, знаков, канцелярских принадлежностей, оборудования для уголков юных пожарных осуществляется </w:t>
      </w:r>
      <w:r w:rsidR="00E4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координационным советом ДЮП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974CBC" w:rsidRPr="00974CBC" w:rsidSect="00367D1E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CBC"/>
    <w:rsid w:val="002F32B5"/>
    <w:rsid w:val="00367D1E"/>
    <w:rsid w:val="003858DF"/>
    <w:rsid w:val="003C1E7E"/>
    <w:rsid w:val="00411215"/>
    <w:rsid w:val="005B7773"/>
    <w:rsid w:val="00701ABF"/>
    <w:rsid w:val="00737833"/>
    <w:rsid w:val="008F20B9"/>
    <w:rsid w:val="0093631C"/>
    <w:rsid w:val="00974CBC"/>
    <w:rsid w:val="00B01ADF"/>
    <w:rsid w:val="00B23F16"/>
    <w:rsid w:val="00D711C3"/>
    <w:rsid w:val="00DA07D8"/>
    <w:rsid w:val="00E4014A"/>
    <w:rsid w:val="00E7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хоме</cp:lastModifiedBy>
  <cp:revision>14</cp:revision>
  <cp:lastPrinted>2016-01-11T09:25:00Z</cp:lastPrinted>
  <dcterms:created xsi:type="dcterms:W3CDTF">2016-01-05T20:22:00Z</dcterms:created>
  <dcterms:modified xsi:type="dcterms:W3CDTF">2018-10-25T12:53:00Z</dcterms:modified>
</cp:coreProperties>
</file>